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5" w:type="dxa"/>
        <w:tblInd w:w="24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tloušťka x  šířka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délka</w:t>
            </w:r>
          </w:p>
        </w:tc>
      </w:tr>
    </w:tbl>
    <w:p w:rsidR="00CE7046" w:rsidRDefault="00CE7046">
      <w:pPr>
        <w:pStyle w:val="Standard"/>
        <w:rPr>
          <w:sz w:val="28"/>
          <w:szCs w:val="28"/>
        </w:rPr>
      </w:pPr>
    </w:p>
    <w:p w:rsidR="00CE7046" w:rsidRPr="00D16785" w:rsidRDefault="00C124D3" w:rsidP="005D24FB">
      <w:pPr>
        <w:pStyle w:val="Standard"/>
        <w:jc w:val="center"/>
        <w:rPr>
          <w:sz w:val="28"/>
          <w:szCs w:val="28"/>
        </w:rPr>
      </w:pPr>
      <w:r>
        <w:rPr>
          <w:b/>
          <w:bCs/>
          <w:color w:val="FF00CC"/>
          <w:sz w:val="28"/>
          <w:szCs w:val="28"/>
        </w:rPr>
        <w:t>Palubka</w:t>
      </w:r>
    </w:p>
    <w:p w:rsidR="00CE7046" w:rsidRDefault="00CE7046">
      <w:pPr>
        <w:pStyle w:val="Standard"/>
        <w:rPr>
          <w:b/>
          <w:bCs/>
          <w:color w:val="FF00CC"/>
          <w:sz w:val="28"/>
          <w:szCs w:val="28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</w:t>
      </w:r>
      <w:proofErr w:type="spellStart"/>
      <w:r>
        <w:rPr>
          <w:b/>
          <w:bCs/>
          <w:color w:val="FF00CC"/>
        </w:rPr>
        <w:t>Softlein</w:t>
      </w:r>
      <w:proofErr w:type="spellEnd"/>
      <w:r>
        <w:rPr>
          <w:b/>
          <w:bCs/>
          <w:color w:val="FF00CC"/>
        </w:rPr>
        <w:t xml:space="preserve"> kvalita Extra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19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09"/>
      </w:tblGrid>
      <w:tr w:rsidR="00C21E4A" w:rsidTr="005D24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15*88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15*88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</w:t>
      </w:r>
      <w:proofErr w:type="spellStart"/>
      <w:r>
        <w:rPr>
          <w:b/>
          <w:bCs/>
          <w:color w:val="FF00CC"/>
        </w:rPr>
        <w:t>Softlein</w:t>
      </w:r>
      <w:proofErr w:type="spellEnd"/>
      <w:r>
        <w:rPr>
          <w:b/>
          <w:bCs/>
          <w:color w:val="FF00CC"/>
        </w:rPr>
        <w:t xml:space="preserve"> kvalita 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</w:t>
      </w:r>
      <w:proofErr w:type="spellStart"/>
      <w:r>
        <w:rPr>
          <w:b/>
          <w:bCs/>
          <w:color w:val="FF00CC"/>
        </w:rPr>
        <w:t>Softlein</w:t>
      </w:r>
      <w:proofErr w:type="spellEnd"/>
      <w:r>
        <w:rPr>
          <w:b/>
          <w:bCs/>
          <w:color w:val="FF00CC"/>
        </w:rPr>
        <w:t xml:space="preserve"> kvalita B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>
      <w:pPr>
        <w:pStyle w:val="Standard"/>
      </w:pPr>
      <w:r>
        <w:t xml:space="preserve">      </w:t>
      </w: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</w:t>
      </w:r>
      <w:proofErr w:type="spellStart"/>
      <w:r>
        <w:rPr>
          <w:b/>
          <w:bCs/>
          <w:color w:val="FF00CC"/>
        </w:rPr>
        <w:t>Softlein</w:t>
      </w:r>
      <w:proofErr w:type="spellEnd"/>
      <w:r>
        <w:rPr>
          <w:b/>
          <w:bCs/>
          <w:color w:val="FF00CC"/>
        </w:rPr>
        <w:t xml:space="preserve"> Extra</w:t>
      </w:r>
    </w:p>
    <w:p w:rsidR="005D24FB" w:rsidRDefault="005D24FB">
      <w:pPr>
        <w:pStyle w:val="Standard"/>
      </w:pP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>
      <w:pPr>
        <w:pStyle w:val="Standard"/>
      </w:pPr>
      <w:r>
        <w:t xml:space="preserve">                            </w:t>
      </w:r>
    </w:p>
    <w:p w:rsidR="00CE7046" w:rsidRDefault="00C124D3">
      <w:pPr>
        <w:pStyle w:val="Standard"/>
        <w:rPr>
          <w:b/>
          <w:bCs/>
          <w:color w:val="FF00CC"/>
        </w:rPr>
      </w:pPr>
      <w:r>
        <w:t xml:space="preserve">                                                     </w:t>
      </w: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</w:t>
      </w:r>
      <w:proofErr w:type="spellStart"/>
      <w:r>
        <w:rPr>
          <w:b/>
          <w:bCs/>
          <w:color w:val="FF00CC"/>
        </w:rPr>
        <w:t>Softlein</w:t>
      </w:r>
      <w:proofErr w:type="spellEnd"/>
      <w:r>
        <w:rPr>
          <w:b/>
          <w:bCs/>
          <w:color w:val="FF00CC"/>
        </w:rPr>
        <w:t xml:space="preserve"> kvalita A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124D3">
      <w:pPr>
        <w:pStyle w:val="Standard"/>
      </w:pPr>
      <w:r>
        <w:t xml:space="preserve">   </w:t>
      </w:r>
    </w:p>
    <w:p w:rsidR="00CE7046" w:rsidRDefault="00CE7046">
      <w:pPr>
        <w:pStyle w:val="Standard"/>
      </w:pPr>
    </w:p>
    <w:p w:rsidR="005D24FB" w:rsidRDefault="005D24FB">
      <w:pPr>
        <w:pStyle w:val="Standard"/>
      </w:pPr>
    </w:p>
    <w:p w:rsidR="005D24FB" w:rsidRDefault="005D24FB">
      <w:pPr>
        <w:pStyle w:val="Standard"/>
      </w:pPr>
    </w:p>
    <w:p w:rsidR="00CE7046" w:rsidRDefault="00C124D3">
      <w:pPr>
        <w:pStyle w:val="Standard"/>
        <w:rPr>
          <w:b/>
          <w:bCs/>
          <w:color w:val="FF00CC"/>
        </w:rPr>
      </w:pPr>
      <w:r>
        <w:lastRenderedPageBreak/>
        <w:t xml:space="preserve">                                                     </w:t>
      </w: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</w:t>
      </w:r>
      <w:proofErr w:type="spellStart"/>
      <w:r>
        <w:rPr>
          <w:b/>
          <w:bCs/>
          <w:color w:val="FF00CC"/>
        </w:rPr>
        <w:t>Softlein</w:t>
      </w:r>
      <w:proofErr w:type="spellEnd"/>
      <w:r>
        <w:rPr>
          <w:b/>
          <w:bCs/>
          <w:color w:val="FF00CC"/>
        </w:rPr>
        <w:t xml:space="preserve"> kvalita B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 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E7046">
      <w:pPr>
        <w:pStyle w:val="Standard"/>
      </w:pPr>
    </w:p>
    <w:p w:rsidR="00CE7046" w:rsidRDefault="00C124D3">
      <w:pPr>
        <w:pStyle w:val="Standard"/>
      </w:pPr>
      <w:r>
        <w:t xml:space="preserve">                                                </w:t>
      </w:r>
    </w:p>
    <w:p w:rsidR="00CE7046" w:rsidRDefault="00C124D3">
      <w:pPr>
        <w:pStyle w:val="Standard"/>
      </w:pPr>
      <w:r>
        <w:t xml:space="preserve">                                                               </w:t>
      </w:r>
      <w:r>
        <w:rPr>
          <w:b/>
          <w:bCs/>
          <w:color w:val="FF00CC"/>
          <w:sz w:val="28"/>
          <w:szCs w:val="28"/>
        </w:rPr>
        <w:t xml:space="preserve"> Palubka Styl</w:t>
      </w: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styl kvalita Extra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>
      <w:pPr>
        <w:pStyle w:val="Standard"/>
      </w:pPr>
      <w:r>
        <w:t xml:space="preserve">                    </w:t>
      </w: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styl kvalita A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styl kvalita B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88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2000 do 3000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</w:tr>
    </w:tbl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styl kvalita Extra</w:t>
      </w:r>
    </w:p>
    <w:p w:rsidR="005D24FB" w:rsidRDefault="005D24FB">
      <w:pPr>
        <w:pStyle w:val="Standard"/>
      </w:pP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124D3">
      <w:pPr>
        <w:pStyle w:val="Standard"/>
      </w:pPr>
      <w:r>
        <w:t xml:space="preserve">                                                </w:t>
      </w: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styl kvalita A</w:t>
      </w:r>
    </w:p>
    <w:p w:rsidR="005D24FB" w:rsidRDefault="005D24FB">
      <w:pPr>
        <w:pStyle w:val="Standard"/>
      </w:pP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proofErr w:type="spellStart"/>
      <w:r>
        <w:rPr>
          <w:b/>
          <w:bCs/>
          <w:color w:val="FF00CC"/>
        </w:rPr>
        <w:t>Europalubka</w:t>
      </w:r>
      <w:proofErr w:type="spellEnd"/>
      <w:r>
        <w:rPr>
          <w:b/>
          <w:bCs/>
          <w:color w:val="FF00CC"/>
        </w:rPr>
        <w:t xml:space="preserve"> profil styl kvalita B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15*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2000 do 3000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</w:tr>
    </w:tbl>
    <w:p w:rsidR="00CE7046" w:rsidRDefault="00CE7046">
      <w:pPr>
        <w:pStyle w:val="Standard"/>
      </w:pPr>
    </w:p>
    <w:p w:rsidR="00CE7046" w:rsidRDefault="00CE7046">
      <w:pPr>
        <w:pStyle w:val="Standard"/>
      </w:pPr>
    </w:p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</w:pPr>
      <w:r>
        <w:rPr>
          <w:b/>
          <w:bCs/>
          <w:color w:val="FF00CC"/>
          <w:sz w:val="28"/>
          <w:szCs w:val="28"/>
        </w:rPr>
        <w:t>Imitace hranolu</w:t>
      </w:r>
    </w:p>
    <w:p w:rsidR="00CE7046" w:rsidRDefault="00CE7046">
      <w:pPr>
        <w:pStyle w:val="Standard"/>
        <w:rPr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Imitace  hranolu kvalita Extra</w:t>
      </w:r>
    </w:p>
    <w:p w:rsidR="005D24FB" w:rsidRDefault="005D24FB">
      <w:pPr>
        <w:pStyle w:val="Standard"/>
      </w:pPr>
    </w:p>
    <w:tbl>
      <w:tblPr>
        <w:tblW w:w="4830" w:type="dxa"/>
        <w:tblInd w:w="24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0"/>
        <w:gridCol w:w="2400"/>
      </w:tblGrid>
      <w:tr w:rsidR="00C21E4A" w:rsidTr="005D24FB"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Imitace  hranolu kvalita A-B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                       </w:t>
      </w: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Imitace  hranolu kvalita Extra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30" w:type="dxa"/>
        <w:tblInd w:w="24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0"/>
        <w:gridCol w:w="2400"/>
      </w:tblGrid>
      <w:tr w:rsidR="00C21E4A" w:rsidTr="005D24FB"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</w:tbl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     </w:t>
      </w:r>
    </w:p>
    <w:tbl>
      <w:tblPr>
        <w:tblW w:w="4800" w:type="dxa"/>
        <w:tblInd w:w="2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rPr>
          <w:trHeight w:val="438"/>
        </w:trPr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                            </w:t>
      </w:r>
    </w:p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                                                   </w:t>
      </w:r>
    </w:p>
    <w:p w:rsidR="005D24FB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Imitace  hranolu kvalita A-B</w:t>
      </w:r>
    </w:p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                                                </w:t>
      </w:r>
    </w:p>
    <w:tbl>
      <w:tblPr>
        <w:tblW w:w="4820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</w:tblGrid>
      <w:tr w:rsidR="00C21E4A" w:rsidTr="005D24F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45*135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  <w:sz w:val="28"/>
          <w:szCs w:val="28"/>
        </w:rPr>
        <w:lastRenderedPageBreak/>
        <w:t>Srubový profil</w:t>
      </w:r>
    </w:p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</w:t>
      </w: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Srubový profil  kvalita Extra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2000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2000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Srubový profil  kvalita A-B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21E4A" w:rsidRDefault="00C124D3">
      <w:pPr>
        <w:pStyle w:val="Standard"/>
      </w:pPr>
      <w:r>
        <w:t xml:space="preserve">  </w:t>
      </w: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 xml:space="preserve">Srubový profil </w:t>
      </w:r>
      <w:r w:rsidR="005D24FB">
        <w:rPr>
          <w:b/>
          <w:bCs/>
          <w:color w:val="FF00CC"/>
        </w:rPr>
        <w:t xml:space="preserve"> kvalita Extra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2000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2000 do 3000</w:t>
            </w:r>
          </w:p>
        </w:tc>
      </w:tr>
    </w:tbl>
    <w:p w:rsidR="00CE7046" w:rsidRDefault="00CE7046">
      <w:pPr>
        <w:pStyle w:val="Standard"/>
      </w:pPr>
    </w:p>
    <w:p w:rsidR="00CE7046" w:rsidRDefault="00CE7046">
      <w:pPr>
        <w:pStyle w:val="Standard"/>
      </w:pPr>
    </w:p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Srubový profil  kvalita A-B</w:t>
      </w:r>
    </w:p>
    <w:p w:rsidR="005D24FB" w:rsidRDefault="005D24FB">
      <w:pPr>
        <w:pStyle w:val="Standard"/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Pr="00D16785" w:rsidRDefault="00C124D3">
      <w:pPr>
        <w:pStyle w:val="Standard"/>
      </w:pPr>
      <w:r>
        <w:t xml:space="preserve">  </w:t>
      </w:r>
      <w:r>
        <w:rPr>
          <w:b/>
          <w:bCs/>
          <w:color w:val="FF00CC"/>
        </w:rPr>
        <w:t xml:space="preserve">                                        </w:t>
      </w:r>
    </w:p>
    <w:p w:rsidR="00CE7046" w:rsidRDefault="00CE7046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5D24FB" w:rsidRDefault="005D24FB">
      <w:pPr>
        <w:pStyle w:val="Standard"/>
        <w:rPr>
          <w:b/>
          <w:bCs/>
          <w:color w:val="FF00CC"/>
        </w:rPr>
      </w:pP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</w:pPr>
      <w:r>
        <w:rPr>
          <w:b/>
          <w:bCs/>
          <w:color w:val="FF00CC"/>
          <w:sz w:val="28"/>
          <w:szCs w:val="28"/>
        </w:rPr>
        <w:lastRenderedPageBreak/>
        <w:t>Podlahová deska</w:t>
      </w:r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noProof/>
          <w:color w:val="FF00CC"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1050120</wp:posOffset>
            </wp:positionH>
            <wp:positionV relativeFrom="paragraph">
              <wp:posOffset>94680</wp:posOffset>
            </wp:positionV>
            <wp:extent cx="3906000" cy="1181880"/>
            <wp:effectExtent l="0" t="0" r="0" b="0"/>
            <wp:wrapTopAndBottom/>
            <wp:docPr id="5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11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046" w:rsidRDefault="00CE7046" w:rsidP="005D24FB">
      <w:pPr>
        <w:pStyle w:val="Standard"/>
        <w:jc w:val="center"/>
        <w:rPr>
          <w:b/>
          <w:bCs/>
          <w:color w:val="FF00CC"/>
        </w:rPr>
      </w:pPr>
    </w:p>
    <w:p w:rsidR="005D24FB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Podlahová deska kvalita Extra</w:t>
      </w:r>
    </w:p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</w:t>
      </w: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350 do 1000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Podlahová deska kvalita A-B</w:t>
      </w:r>
    </w:p>
    <w:p w:rsidR="005D24FB" w:rsidRDefault="005D24FB">
      <w:pPr>
        <w:pStyle w:val="Standard"/>
      </w:pPr>
    </w:p>
    <w:tbl>
      <w:tblPr>
        <w:tblW w:w="4815" w:type="dxa"/>
        <w:tblInd w:w="2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2400"/>
      </w:tblGrid>
      <w:tr w:rsidR="00C21E4A" w:rsidTr="005D24FB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 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rPr>
          <w:trHeight w:val="438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45*135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  <w:tr w:rsidR="00C21E4A" w:rsidTr="005D24FB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</w:tr>
    </w:tbl>
    <w:p w:rsidR="00CE7046" w:rsidRDefault="00CE7046">
      <w:pPr>
        <w:pStyle w:val="Standard"/>
      </w:pPr>
    </w:p>
    <w:p w:rsidR="00CE7046" w:rsidRDefault="00C124D3">
      <w:pPr>
        <w:pStyle w:val="Standard"/>
      </w:pPr>
      <w:r>
        <w:t xml:space="preserve">                                            </w:t>
      </w:r>
    </w:p>
    <w:p w:rsidR="00CE7046" w:rsidRDefault="00C124D3">
      <w:pPr>
        <w:pStyle w:val="Standard"/>
      </w:pPr>
      <w:r>
        <w:t xml:space="preserve">                   </w:t>
      </w:r>
    </w:p>
    <w:p w:rsidR="00CE7046" w:rsidRDefault="00C124D3" w:rsidP="005D24FB">
      <w:pPr>
        <w:pStyle w:val="Standard"/>
        <w:jc w:val="center"/>
      </w:pPr>
      <w:r>
        <w:rPr>
          <w:b/>
          <w:bCs/>
          <w:color w:val="FF00CC"/>
          <w:sz w:val="28"/>
          <w:szCs w:val="28"/>
        </w:rPr>
        <w:t xml:space="preserve">Fasáda- přímá  a </w:t>
      </w:r>
      <w:proofErr w:type="spellStart"/>
      <w:r>
        <w:rPr>
          <w:b/>
          <w:bCs/>
          <w:color w:val="FF00CC"/>
          <w:sz w:val="28"/>
          <w:szCs w:val="28"/>
        </w:rPr>
        <w:t>Rhombus</w:t>
      </w:r>
      <w:proofErr w:type="spellEnd"/>
    </w:p>
    <w:p w:rsidR="00CE7046" w:rsidRDefault="00CE7046">
      <w:pPr>
        <w:pStyle w:val="Standard"/>
      </w:pPr>
    </w:p>
    <w:p w:rsidR="00CE7046" w:rsidRDefault="00CE7046">
      <w:pPr>
        <w:pStyle w:val="Standard"/>
      </w:pPr>
    </w:p>
    <w:p w:rsidR="00CE7046" w:rsidRDefault="00C124D3">
      <w:pPr>
        <w:pStyle w:val="Standard"/>
      </w:pPr>
      <w:r>
        <w:rPr>
          <w:noProof/>
          <w:lang w:eastAsia="cs-CZ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29279" cy="638280"/>
            <wp:effectExtent l="0" t="0" r="0" b="0"/>
            <wp:wrapTopAndBottom/>
            <wp:docPr id="6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279" cy="63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046" w:rsidRDefault="00CE7046">
      <w:pPr>
        <w:pStyle w:val="Standard"/>
      </w:pPr>
    </w:p>
    <w:p w:rsidR="005D24FB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Přímá fasáda</w:t>
      </w:r>
    </w:p>
    <w:p w:rsidR="00CE7046" w:rsidRDefault="00C124D3">
      <w:pPr>
        <w:pStyle w:val="Standard"/>
      </w:pPr>
      <w:r>
        <w:t xml:space="preserve">             </w:t>
      </w:r>
      <w:r>
        <w:rPr>
          <w:b/>
          <w:bCs/>
          <w:color w:val="FF00CC"/>
        </w:rPr>
        <w:t xml:space="preserve">   </w:t>
      </w:r>
      <w:r>
        <w:rPr>
          <w:b/>
          <w:bCs/>
        </w:rPr>
        <w:t xml:space="preserve">                                                                    </w:t>
      </w: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t xml:space="preserve">                        </w:t>
      </w:r>
    </w:p>
    <w:p w:rsidR="005D24FB" w:rsidRDefault="00C124D3" w:rsidP="005D24FB">
      <w:pPr>
        <w:pStyle w:val="Standard"/>
        <w:jc w:val="center"/>
        <w:rPr>
          <w:b/>
          <w:bCs/>
        </w:rPr>
      </w:pPr>
      <w:r>
        <w:rPr>
          <w:b/>
          <w:bCs/>
          <w:color w:val="FF00CC"/>
        </w:rPr>
        <w:t>Fasádní deska kvalita A-B</w:t>
      </w:r>
    </w:p>
    <w:p w:rsidR="00CE7046" w:rsidRDefault="00C124D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</w:tr>
    </w:tbl>
    <w:p w:rsidR="00CE7046" w:rsidRDefault="00C124D3">
      <w:pPr>
        <w:pStyle w:val="Standard"/>
        <w:rPr>
          <w:b/>
          <w:bCs/>
          <w:color w:val="FF00CC"/>
        </w:rPr>
      </w:pPr>
      <w:r>
        <w:rPr>
          <w:b/>
          <w:bCs/>
          <w:color w:val="FF00CC"/>
        </w:rPr>
        <w:lastRenderedPageBreak/>
        <w:t xml:space="preserve">                                                         </w:t>
      </w: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Zkosená fasáda -</w:t>
      </w:r>
      <w:proofErr w:type="spellStart"/>
      <w:r>
        <w:rPr>
          <w:b/>
          <w:bCs/>
          <w:color w:val="FF00CC"/>
        </w:rPr>
        <w:t>Rhombus</w:t>
      </w:r>
      <w:proofErr w:type="spellEnd"/>
    </w:p>
    <w:p w:rsidR="00CE7046" w:rsidRDefault="00CE7046">
      <w:pPr>
        <w:pStyle w:val="Standard"/>
        <w:rPr>
          <w:b/>
          <w:bCs/>
          <w:color w:val="FF00CC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>Fasádní deska zkosená  kvalita Extra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  350 do 1000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</w:tbl>
    <w:p w:rsidR="00CE7046" w:rsidRDefault="00CE7046">
      <w:pPr>
        <w:pStyle w:val="Standard"/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</w:rPr>
      </w:pPr>
      <w:r>
        <w:rPr>
          <w:b/>
          <w:bCs/>
          <w:color w:val="FF00CC"/>
        </w:rPr>
        <w:t xml:space="preserve">Fasádní  deska zkosená  </w:t>
      </w:r>
      <w:proofErr w:type="spellStart"/>
      <w:r>
        <w:rPr>
          <w:b/>
          <w:bCs/>
          <w:color w:val="FF00CC"/>
        </w:rPr>
        <w:t>kvalitaA</w:t>
      </w:r>
      <w:proofErr w:type="spellEnd"/>
      <w:r>
        <w:rPr>
          <w:b/>
          <w:bCs/>
          <w:color w:val="FF00CC"/>
        </w:rPr>
        <w:t>-B</w:t>
      </w:r>
    </w:p>
    <w:p w:rsidR="005D24FB" w:rsidRDefault="005D24FB">
      <w:pPr>
        <w:pStyle w:val="Standard"/>
        <w:rPr>
          <w:b/>
          <w:bCs/>
          <w:color w:val="FF00CC"/>
        </w:rPr>
      </w:pPr>
    </w:p>
    <w:tbl>
      <w:tblPr>
        <w:tblW w:w="4800" w:type="dxa"/>
        <w:tblInd w:w="2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400"/>
      </w:tblGrid>
      <w:tr w:rsidR="00C21E4A" w:rsidTr="005D24FB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1000 do 2250</w:t>
            </w:r>
          </w:p>
        </w:tc>
      </w:tr>
      <w:tr w:rsidR="00C21E4A" w:rsidTr="005D24FB">
        <w:trPr>
          <w:trHeight w:val="438"/>
        </w:trPr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20* 145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Od 2250 do 3000</w:t>
            </w:r>
          </w:p>
        </w:tc>
      </w:tr>
      <w:tr w:rsidR="00C21E4A" w:rsidTr="005D24FB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</w:p>
        </w:tc>
      </w:tr>
    </w:tbl>
    <w:p w:rsidR="00CE7046" w:rsidRDefault="00CE7046">
      <w:pPr>
        <w:pStyle w:val="Standard"/>
      </w:pPr>
    </w:p>
    <w:p w:rsidR="00CE7046" w:rsidRDefault="00C12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7046" w:rsidRDefault="00CE7046">
      <w:pPr>
        <w:pStyle w:val="Standard"/>
        <w:rPr>
          <w:b/>
          <w:bCs/>
          <w:sz w:val="28"/>
          <w:szCs w:val="28"/>
        </w:rPr>
      </w:pPr>
    </w:p>
    <w:p w:rsidR="00CE7046" w:rsidRDefault="00CE7046">
      <w:pPr>
        <w:pStyle w:val="Standard"/>
        <w:rPr>
          <w:b/>
          <w:bCs/>
          <w:sz w:val="28"/>
          <w:szCs w:val="28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  <w:sz w:val="28"/>
          <w:szCs w:val="28"/>
        </w:rPr>
      </w:pPr>
      <w:r>
        <w:rPr>
          <w:b/>
          <w:bCs/>
          <w:color w:val="FF00CC"/>
          <w:sz w:val="28"/>
          <w:szCs w:val="28"/>
        </w:rPr>
        <w:t>Profilovaný hranol 230 x 230 mm</w:t>
      </w:r>
    </w:p>
    <w:p w:rsidR="005D24FB" w:rsidRDefault="005D24FB">
      <w:pPr>
        <w:pStyle w:val="Standard"/>
        <w:rPr>
          <w:b/>
          <w:bCs/>
          <w:color w:val="FF00CC"/>
          <w:sz w:val="28"/>
          <w:szCs w:val="28"/>
        </w:rPr>
      </w:pPr>
    </w:p>
    <w:tbl>
      <w:tblPr>
        <w:tblW w:w="7367" w:type="dxa"/>
        <w:tblInd w:w="1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67"/>
      </w:tblGrid>
      <w:tr w:rsidR="00C21E4A" w:rsidTr="005D24FB">
        <w:tc>
          <w:tcPr>
            <w:tcW w:w="73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 xml:space="preserve">   Název výrobku / tloušťka, šířka/</w:t>
            </w:r>
          </w:p>
        </w:tc>
      </w:tr>
    </w:tbl>
    <w:p w:rsidR="00CE7046" w:rsidRDefault="00CE7046">
      <w:pPr>
        <w:pStyle w:val="Standard"/>
      </w:pPr>
    </w:p>
    <w:tbl>
      <w:tblPr>
        <w:tblW w:w="7410" w:type="dxa"/>
        <w:tblInd w:w="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410"/>
      </w:tblGrid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nesušený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 xml:space="preserve">Profilovaný hranol nesušený s nařezáním dle objednávky  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sušený s kompletními profily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sušený  nařezáním dle objednávky domu</w:t>
            </w:r>
          </w:p>
        </w:tc>
      </w:tr>
    </w:tbl>
    <w:p w:rsidR="00CE7046" w:rsidRDefault="00CE7046">
      <w:pPr>
        <w:pStyle w:val="Standard"/>
      </w:pPr>
    </w:p>
    <w:p w:rsidR="005D24FB" w:rsidRDefault="00C124D3" w:rsidP="005D24FB">
      <w:pPr>
        <w:pStyle w:val="Standard"/>
        <w:jc w:val="center"/>
      </w:pPr>
      <w:r>
        <w:rPr>
          <w:b/>
          <w:bCs/>
          <w:color w:val="FF00CC"/>
          <w:sz w:val="28"/>
          <w:szCs w:val="28"/>
        </w:rPr>
        <w:t>Profilovaný hranol 190 x 190 mm</w:t>
      </w:r>
    </w:p>
    <w:p w:rsidR="00CE7046" w:rsidRDefault="00C124D3">
      <w:pPr>
        <w:pStyle w:val="Standard"/>
      </w:pPr>
      <w:r>
        <w:t xml:space="preserve">                   </w:t>
      </w:r>
    </w:p>
    <w:tbl>
      <w:tblPr>
        <w:tblW w:w="7410" w:type="dxa"/>
        <w:tblInd w:w="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410"/>
      </w:tblGrid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nesušený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 xml:space="preserve">Profilovaný hranol nesušený s nařezáním dle objednávky  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sušený s kompletními profily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sušený  nařezáním dle objednávky domu</w:t>
            </w:r>
          </w:p>
        </w:tc>
      </w:tr>
    </w:tbl>
    <w:p w:rsidR="00CE7046" w:rsidRDefault="00C124D3">
      <w:pPr>
        <w:pStyle w:val="Standard"/>
        <w:rPr>
          <w:b/>
          <w:bCs/>
          <w:color w:val="FF00CC"/>
          <w:sz w:val="28"/>
          <w:szCs w:val="28"/>
        </w:rPr>
      </w:pPr>
      <w:r>
        <w:rPr>
          <w:b/>
          <w:bCs/>
          <w:color w:val="FF00CC"/>
          <w:sz w:val="28"/>
          <w:szCs w:val="28"/>
        </w:rPr>
        <w:t xml:space="preserve"> </w:t>
      </w:r>
    </w:p>
    <w:p w:rsidR="00CE7046" w:rsidRDefault="00CE7046">
      <w:pPr>
        <w:pStyle w:val="Standard"/>
        <w:rPr>
          <w:b/>
          <w:bCs/>
          <w:color w:val="FF00CC"/>
          <w:sz w:val="28"/>
          <w:szCs w:val="28"/>
        </w:rPr>
      </w:pPr>
    </w:p>
    <w:p w:rsidR="00CE7046" w:rsidRDefault="00C124D3" w:rsidP="005D24FB">
      <w:pPr>
        <w:pStyle w:val="Standard"/>
        <w:jc w:val="center"/>
        <w:rPr>
          <w:b/>
          <w:bCs/>
          <w:color w:val="FF00CC"/>
          <w:sz w:val="28"/>
          <w:szCs w:val="28"/>
        </w:rPr>
      </w:pPr>
      <w:r>
        <w:rPr>
          <w:b/>
          <w:bCs/>
          <w:color w:val="FF00CC"/>
          <w:sz w:val="28"/>
          <w:szCs w:val="28"/>
        </w:rPr>
        <w:t>Profilovaný hranol 140 x 140 mm</w:t>
      </w:r>
    </w:p>
    <w:p w:rsidR="005D24FB" w:rsidRDefault="005D24FB">
      <w:pPr>
        <w:pStyle w:val="Standard"/>
        <w:rPr>
          <w:b/>
          <w:bCs/>
          <w:color w:val="FF00CC"/>
          <w:sz w:val="28"/>
          <w:szCs w:val="28"/>
        </w:rPr>
      </w:pPr>
    </w:p>
    <w:tbl>
      <w:tblPr>
        <w:tblW w:w="7410" w:type="dxa"/>
        <w:tblInd w:w="1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410"/>
      </w:tblGrid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nesušený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 xml:space="preserve">Profilovaný hranol nesušený s nařezáním dle objednávky  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sušený s kompletními profily</w:t>
            </w:r>
          </w:p>
        </w:tc>
      </w:tr>
      <w:tr w:rsidR="00C21E4A" w:rsidTr="005D24FB">
        <w:tc>
          <w:tcPr>
            <w:tcW w:w="7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E4A" w:rsidRDefault="00C21E4A">
            <w:pPr>
              <w:pStyle w:val="TableContents"/>
            </w:pPr>
            <w:r>
              <w:t>Profilovaný hranol sušený  nařezáním dle objednávky domu</w:t>
            </w:r>
          </w:p>
        </w:tc>
      </w:tr>
    </w:tbl>
    <w:p w:rsidR="00D16785" w:rsidRDefault="00D16785">
      <w:pPr>
        <w:pStyle w:val="Standard"/>
        <w:rPr>
          <w:b/>
          <w:bCs/>
          <w:noProof/>
          <w:color w:val="FF00CC"/>
          <w:sz w:val="30"/>
          <w:szCs w:val="30"/>
          <w:lang w:eastAsia="cs-CZ" w:bidi="ar-SA"/>
        </w:rPr>
      </w:pPr>
    </w:p>
    <w:p w:rsidR="00CE7046" w:rsidRDefault="00C124D3">
      <w:pPr>
        <w:pStyle w:val="Standard"/>
        <w:rPr>
          <w:b/>
          <w:bCs/>
          <w:color w:val="FF00CC"/>
          <w:sz w:val="30"/>
          <w:szCs w:val="30"/>
        </w:rPr>
      </w:pPr>
      <w:r>
        <w:rPr>
          <w:b/>
          <w:bCs/>
          <w:color w:val="FF00CC"/>
          <w:sz w:val="30"/>
          <w:szCs w:val="30"/>
        </w:rPr>
        <w:t xml:space="preserve">                                  </w:t>
      </w:r>
    </w:p>
    <w:p w:rsidR="00CE7046" w:rsidRDefault="00C124D3" w:rsidP="005D24FB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 případě objednání jiného profilu hranolu musí být objednávka min.100m3-</w:t>
      </w:r>
    </w:p>
    <w:p w:rsidR="00CE7046" w:rsidRDefault="00C124D3" w:rsidP="005D24FB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např. 250 x 250 nebo 280 x 280. Cena bude stanovena individuálně.</w:t>
      </w:r>
    </w:p>
    <w:sectPr w:rsidR="00CE7046" w:rsidSect="00CE70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43" w:rsidRDefault="00F81943" w:rsidP="00CE7046">
      <w:r>
        <w:separator/>
      </w:r>
    </w:p>
  </w:endnote>
  <w:endnote w:type="continuationSeparator" w:id="0">
    <w:p w:rsidR="00F81943" w:rsidRDefault="00F81943" w:rsidP="00CE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43" w:rsidRDefault="00F81943" w:rsidP="00CE7046">
      <w:r w:rsidRPr="00CE7046">
        <w:rPr>
          <w:color w:val="000000"/>
        </w:rPr>
        <w:separator/>
      </w:r>
    </w:p>
  </w:footnote>
  <w:footnote w:type="continuationSeparator" w:id="0">
    <w:p w:rsidR="00F81943" w:rsidRDefault="00F81943" w:rsidP="00CE7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046"/>
    <w:rsid w:val="005D24FB"/>
    <w:rsid w:val="00C124D3"/>
    <w:rsid w:val="00C21E4A"/>
    <w:rsid w:val="00CE7046"/>
    <w:rsid w:val="00CF1C44"/>
    <w:rsid w:val="00D16785"/>
    <w:rsid w:val="00F8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E7046"/>
  </w:style>
  <w:style w:type="paragraph" w:customStyle="1" w:styleId="Heading">
    <w:name w:val="Heading"/>
    <w:basedOn w:val="Standard"/>
    <w:next w:val="Textbody"/>
    <w:rsid w:val="00CE70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E7046"/>
    <w:pPr>
      <w:spacing w:after="120"/>
    </w:pPr>
  </w:style>
  <w:style w:type="paragraph" w:styleId="Seznam">
    <w:name w:val="List"/>
    <w:basedOn w:val="Textbody"/>
    <w:rsid w:val="00CE7046"/>
  </w:style>
  <w:style w:type="paragraph" w:customStyle="1" w:styleId="Caption">
    <w:name w:val="Caption"/>
    <w:basedOn w:val="Standard"/>
    <w:rsid w:val="00CE70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7046"/>
    <w:pPr>
      <w:suppressLineNumbers/>
    </w:pPr>
  </w:style>
  <w:style w:type="paragraph" w:customStyle="1" w:styleId="TableContents">
    <w:name w:val="Table Contents"/>
    <w:basedOn w:val="Standard"/>
    <w:rsid w:val="00CE7046"/>
    <w:pPr>
      <w:suppressLineNumbers/>
    </w:pPr>
  </w:style>
  <w:style w:type="paragraph" w:customStyle="1" w:styleId="TableHeading">
    <w:name w:val="Table Heading"/>
    <w:basedOn w:val="TableContents"/>
    <w:rsid w:val="00CE70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2018-05-16T15:48:00Z</dcterms:created>
  <dcterms:modified xsi:type="dcterms:W3CDTF">2018-05-16T15:48:00Z</dcterms:modified>
</cp:coreProperties>
</file>